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CEA" w:rsidRDefault="00226CEA" w:rsidP="002E6AC2">
      <w:pPr>
        <w:spacing w:after="0"/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60F25861" wp14:editId="4C356AAA">
            <wp:simplePos x="0" y="0"/>
            <wp:positionH relativeFrom="column">
              <wp:posOffset>5020733</wp:posOffset>
            </wp:positionH>
            <wp:positionV relativeFrom="paragraph">
              <wp:posOffset>-372957</wp:posOffset>
            </wp:positionV>
            <wp:extent cx="706120" cy="7061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h_mark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061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55AA3BC5" wp14:editId="7EC3E123">
            <wp:simplePos x="0" y="0"/>
            <wp:positionH relativeFrom="column">
              <wp:posOffset>-23918</wp:posOffset>
            </wp:positionH>
            <wp:positionV relativeFrom="paragraph">
              <wp:posOffset>-273685</wp:posOffset>
            </wp:positionV>
            <wp:extent cx="2971800" cy="4819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HorizLogoSmall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222" w:rsidRPr="002E6AC2" w:rsidRDefault="00A37222" w:rsidP="002E6AC2">
      <w:pPr>
        <w:spacing w:after="0"/>
        <w:jc w:val="center"/>
        <w:rPr>
          <w:b/>
          <w:sz w:val="32"/>
        </w:rPr>
      </w:pPr>
      <w:r w:rsidRPr="002E6AC2">
        <w:rPr>
          <w:b/>
          <w:sz w:val="32"/>
        </w:rPr>
        <w:t>Goal Setting</w:t>
      </w:r>
    </w:p>
    <w:p w:rsidR="00A37222" w:rsidRPr="002E6AC2" w:rsidRDefault="00A37222" w:rsidP="002E6AC2">
      <w:pPr>
        <w:jc w:val="center"/>
        <w:rPr>
          <w:b/>
          <w:sz w:val="28"/>
        </w:rPr>
      </w:pPr>
      <w:r w:rsidRPr="002E6AC2">
        <w:rPr>
          <w:b/>
          <w:sz w:val="28"/>
        </w:rPr>
        <w:t>Yearly Planning Guide for Leaders</w:t>
      </w:r>
    </w:p>
    <w:p w:rsidR="00A37222" w:rsidRPr="002E6AC2" w:rsidRDefault="00A37222">
      <w:pPr>
        <w:rPr>
          <w:b/>
        </w:rPr>
      </w:pPr>
      <w:r w:rsidRPr="002E6AC2">
        <w:rPr>
          <w:b/>
        </w:rPr>
        <w:t>Leader’s Role in Setting Goals</w:t>
      </w:r>
    </w:p>
    <w:p w:rsidR="00A37222" w:rsidRDefault="00A37222">
      <w:r w:rsidRPr="00A37222">
        <w:t>You have a big role in helping 4-H members in the process of set</w:t>
      </w:r>
      <w:r w:rsidR="002E6AC2">
        <w:t xml:space="preserve">ting goals for their projects. </w:t>
      </w:r>
      <w:r w:rsidRPr="00A37222">
        <w:t>The process</w:t>
      </w:r>
      <w:r>
        <w:t xml:space="preserve"> </w:t>
      </w:r>
      <w:r w:rsidRPr="00A37222">
        <w:t>of goal setting should be ongoing for the youth, and you can encourage that to happen all year round.</w:t>
      </w:r>
      <w:r>
        <w:t xml:space="preserve"> </w:t>
      </w:r>
      <w:r w:rsidRPr="00A37222">
        <w:t>Club or group meetings and other events are excellent settings to help strengthen the skill of goal setting</w:t>
      </w:r>
      <w:r>
        <w:t xml:space="preserve"> </w:t>
      </w:r>
      <w:r w:rsidRPr="00A37222">
        <w:t>and to help 4-H members see other avenues for using their goal setting s</w:t>
      </w:r>
      <w:r w:rsidR="002E6AC2">
        <w:t xml:space="preserve">kills, such as record keeping. </w:t>
      </w:r>
      <w:r w:rsidRPr="00A37222">
        <w:t>By</w:t>
      </w:r>
      <w:r>
        <w:t xml:space="preserve"> </w:t>
      </w:r>
      <w:r w:rsidRPr="00A37222">
        <w:t>doing so, you will have a part in helping youth develop positive self-esteem and become more effective as</w:t>
      </w:r>
      <w:r>
        <w:t xml:space="preserve"> </w:t>
      </w:r>
      <w:r w:rsidRPr="00A37222">
        <w:t>communicators, decision makers, citizens an</w:t>
      </w:r>
      <w:r>
        <w:t>d leaders.</w:t>
      </w:r>
    </w:p>
    <w:p w:rsidR="00A37222" w:rsidRPr="00226CEA" w:rsidRDefault="00A37222">
      <w:r>
        <w:t xml:space="preserve">Here is a suggested </w:t>
      </w:r>
      <w:r w:rsidRPr="00A37222">
        <w:t xml:space="preserve">guide in working goal setting activities </w:t>
      </w:r>
      <w:r w:rsidR="002E6AC2">
        <w:t xml:space="preserve">into your club/group meetings. </w:t>
      </w:r>
      <w:r w:rsidRPr="00A37222">
        <w:t>Please check</w:t>
      </w:r>
      <w:r>
        <w:t xml:space="preserve"> </w:t>
      </w:r>
      <w:r w:rsidRPr="00A37222">
        <w:t xml:space="preserve">with your </w:t>
      </w:r>
      <w:r w:rsidRPr="00226CEA">
        <w:t>county 4-H office for local deadlines and related county activities.</w:t>
      </w:r>
    </w:p>
    <w:p w:rsidR="00A37222" w:rsidRDefault="00A37222">
      <w:r w:rsidRPr="002E6AC2">
        <w:rPr>
          <w:b/>
        </w:rPr>
        <w:t>September</w:t>
      </w:r>
    </w:p>
    <w:p w:rsidR="00A37222" w:rsidRDefault="00A37222" w:rsidP="002E6AC2">
      <w:pPr>
        <w:pStyle w:val="ListParagraph"/>
        <w:numPr>
          <w:ilvl w:val="0"/>
          <w:numId w:val="1"/>
        </w:numPr>
      </w:pPr>
      <w:r w:rsidRPr="00A37222">
        <w:t>Evaluate the past year with returning 4-H members.</w:t>
      </w:r>
    </w:p>
    <w:p w:rsidR="00A37222" w:rsidRDefault="00A37222" w:rsidP="002E6AC2">
      <w:pPr>
        <w:pStyle w:val="ListParagraph"/>
        <w:numPr>
          <w:ilvl w:val="0"/>
          <w:numId w:val="1"/>
        </w:numPr>
      </w:pPr>
      <w:r w:rsidRPr="00A37222">
        <w:t>Complete Project Page and County 4-H Youth Development Record forms.</w:t>
      </w:r>
    </w:p>
    <w:p w:rsidR="00A37222" w:rsidRDefault="00A37222" w:rsidP="002E6AC2">
      <w:pPr>
        <w:pStyle w:val="ListParagraph"/>
        <w:numPr>
          <w:ilvl w:val="0"/>
          <w:numId w:val="1"/>
        </w:numPr>
      </w:pPr>
      <w:r w:rsidRPr="00A37222">
        <w:t>Have youth write a 4-H story.</w:t>
      </w:r>
    </w:p>
    <w:p w:rsidR="00A37222" w:rsidRDefault="00A37222" w:rsidP="00EF200B">
      <w:pPr>
        <w:pStyle w:val="ListParagraph"/>
        <w:numPr>
          <w:ilvl w:val="0"/>
          <w:numId w:val="1"/>
        </w:numPr>
      </w:pPr>
      <w:r w:rsidRPr="00A37222">
        <w:t>Discuss the variety of opportunities available - use the New Hampshire Project Selection Guide</w:t>
      </w:r>
      <w:r w:rsidR="002E6AC2">
        <w:t xml:space="preserve"> </w:t>
      </w:r>
      <w:r w:rsidRPr="00A37222">
        <w:t>(available from your county Extension office).</w:t>
      </w:r>
    </w:p>
    <w:p w:rsidR="00A37222" w:rsidRPr="002E6AC2" w:rsidRDefault="00A37222">
      <w:pPr>
        <w:rPr>
          <w:b/>
        </w:rPr>
      </w:pPr>
      <w:r w:rsidRPr="002E6AC2">
        <w:rPr>
          <w:b/>
        </w:rPr>
        <w:t>October</w:t>
      </w:r>
    </w:p>
    <w:p w:rsidR="00A37222" w:rsidRDefault="00A37222" w:rsidP="00EF200B">
      <w:pPr>
        <w:pStyle w:val="ListParagraph"/>
        <w:numPr>
          <w:ilvl w:val="0"/>
          <w:numId w:val="2"/>
        </w:numPr>
      </w:pPr>
      <w:r w:rsidRPr="00A37222">
        <w:t>Enroll members in 4-H projects.</w:t>
      </w:r>
    </w:p>
    <w:p w:rsidR="00A37222" w:rsidRDefault="00A37222" w:rsidP="00EF200B">
      <w:pPr>
        <w:pStyle w:val="ListParagraph"/>
        <w:numPr>
          <w:ilvl w:val="0"/>
          <w:numId w:val="2"/>
        </w:numPr>
      </w:pPr>
      <w:r w:rsidRPr="00A37222">
        <w:t>Hold a goal setting workshop for members</w:t>
      </w:r>
    </w:p>
    <w:p w:rsidR="00EF200B" w:rsidRPr="00EF200B" w:rsidRDefault="00EF200B">
      <w:pPr>
        <w:rPr>
          <w:b/>
        </w:rPr>
      </w:pPr>
      <w:r>
        <w:rPr>
          <w:b/>
        </w:rPr>
        <w:t>November -</w:t>
      </w:r>
      <w:r w:rsidR="00A37222" w:rsidRPr="00EF200B">
        <w:rPr>
          <w:b/>
        </w:rPr>
        <w:t xml:space="preserve"> December</w:t>
      </w:r>
    </w:p>
    <w:p w:rsidR="00062C6A" w:rsidRDefault="00A37222" w:rsidP="00D72F54">
      <w:pPr>
        <w:pStyle w:val="ListParagraph"/>
        <w:numPr>
          <w:ilvl w:val="0"/>
          <w:numId w:val="3"/>
        </w:numPr>
      </w:pPr>
      <w:r w:rsidRPr="00A37222">
        <w:t>Develop club goals and plans for the year</w:t>
      </w:r>
      <w:r w:rsidR="00EF200B">
        <w:t>.</w:t>
      </w:r>
    </w:p>
    <w:p w:rsidR="00062C6A" w:rsidRDefault="00A37222" w:rsidP="00D72F54">
      <w:pPr>
        <w:pStyle w:val="ListParagraph"/>
        <w:numPr>
          <w:ilvl w:val="0"/>
          <w:numId w:val="3"/>
        </w:numPr>
      </w:pPr>
      <w:r w:rsidRPr="00A37222">
        <w:t>Assist youth in developin</w:t>
      </w:r>
      <w:r w:rsidR="00EF200B">
        <w:t>g goals and plans for the year.</w:t>
      </w:r>
    </w:p>
    <w:p w:rsidR="00EF200B" w:rsidRDefault="00A37222" w:rsidP="00B74F9C">
      <w:pPr>
        <w:pStyle w:val="ListParagraph"/>
        <w:numPr>
          <w:ilvl w:val="0"/>
          <w:numId w:val="3"/>
        </w:numPr>
      </w:pPr>
      <w:r w:rsidRPr="00A37222">
        <w:t>Have youth record goals and plans on the Project Page and 4-H Goal Calendar.</w:t>
      </w:r>
    </w:p>
    <w:p w:rsidR="00EF200B" w:rsidRPr="00EF200B" w:rsidRDefault="00EF200B">
      <w:pPr>
        <w:rPr>
          <w:b/>
        </w:rPr>
      </w:pPr>
      <w:r w:rsidRPr="00EF200B">
        <w:rPr>
          <w:b/>
        </w:rPr>
        <w:t xml:space="preserve">January </w:t>
      </w:r>
      <w:r>
        <w:rPr>
          <w:b/>
        </w:rPr>
        <w:t>-</w:t>
      </w:r>
      <w:r w:rsidRPr="00EF200B">
        <w:rPr>
          <w:b/>
        </w:rPr>
        <w:t xml:space="preserve"> February</w:t>
      </w:r>
    </w:p>
    <w:p w:rsidR="00062C6A" w:rsidRDefault="00A37222" w:rsidP="00CF1FE7">
      <w:pPr>
        <w:pStyle w:val="ListParagraph"/>
        <w:numPr>
          <w:ilvl w:val="0"/>
          <w:numId w:val="4"/>
        </w:numPr>
      </w:pPr>
      <w:r w:rsidRPr="00A37222">
        <w:t>Check progress of m</w:t>
      </w:r>
      <w:r w:rsidR="00EF200B">
        <w:t>embers in reaching their goals.</w:t>
      </w:r>
    </w:p>
    <w:p w:rsidR="0056510B" w:rsidRDefault="00A37222" w:rsidP="00CF1FE7">
      <w:pPr>
        <w:pStyle w:val="ListParagraph"/>
        <w:numPr>
          <w:ilvl w:val="0"/>
          <w:numId w:val="4"/>
        </w:numPr>
      </w:pPr>
      <w:r w:rsidRPr="00A37222">
        <w:t>Assist members in evaluating their plans.  Are there any changes, additions or deletions to a goal</w:t>
      </w:r>
      <w:r w:rsidR="004915C9">
        <w:t>?</w:t>
      </w:r>
    </w:p>
    <w:p w:rsidR="00062C6A" w:rsidRPr="00062C6A" w:rsidRDefault="00062C6A">
      <w:pPr>
        <w:rPr>
          <w:b/>
        </w:rPr>
      </w:pPr>
      <w:r w:rsidRPr="00062C6A">
        <w:rPr>
          <w:b/>
        </w:rPr>
        <w:t>March - July</w:t>
      </w:r>
    </w:p>
    <w:p w:rsidR="00062C6A" w:rsidRDefault="004915C9" w:rsidP="009B35D9">
      <w:pPr>
        <w:pStyle w:val="ListParagraph"/>
        <w:numPr>
          <w:ilvl w:val="0"/>
          <w:numId w:val="5"/>
        </w:numPr>
      </w:pPr>
      <w:r w:rsidRPr="004915C9">
        <w:t>Have youth record work in projects and toward goals on Project Page and in County 4-H</w:t>
      </w:r>
      <w:r w:rsidR="00062C6A">
        <w:t xml:space="preserve"> Youth Development Record forms.</w:t>
      </w:r>
    </w:p>
    <w:p w:rsidR="00062C6A" w:rsidRDefault="004915C9" w:rsidP="00B45604">
      <w:pPr>
        <w:pStyle w:val="ListParagraph"/>
        <w:numPr>
          <w:ilvl w:val="0"/>
          <w:numId w:val="5"/>
        </w:numPr>
      </w:pPr>
      <w:r w:rsidRPr="004915C9">
        <w:t>Have youth record participation in activities and events on Project Page and in County 4-H Youth</w:t>
      </w:r>
      <w:r w:rsidR="00062C6A">
        <w:t xml:space="preserve"> Development Record forms.</w:t>
      </w:r>
    </w:p>
    <w:p w:rsidR="00062C6A" w:rsidRDefault="004915C9" w:rsidP="0092744D">
      <w:pPr>
        <w:pStyle w:val="ListParagraph"/>
        <w:numPr>
          <w:ilvl w:val="0"/>
          <w:numId w:val="5"/>
        </w:numPr>
      </w:pPr>
      <w:r w:rsidRPr="004915C9">
        <w:t>Check progress of m</w:t>
      </w:r>
      <w:r w:rsidR="00062C6A">
        <w:t>embers in reaching their goals.</w:t>
      </w:r>
    </w:p>
    <w:p w:rsidR="00993A8B" w:rsidRDefault="00993A8B" w:rsidP="00993A8B"/>
    <w:p w:rsidR="00993A8B" w:rsidRPr="00993A8B" w:rsidRDefault="00993A8B" w:rsidP="00993A8B">
      <w:pPr>
        <w:jc w:val="right"/>
        <w:rPr>
          <w:i/>
        </w:rPr>
      </w:pPr>
      <w:r w:rsidRPr="00993A8B">
        <w:rPr>
          <w:i/>
        </w:rPr>
        <w:t>Page 1 of 2</w:t>
      </w:r>
    </w:p>
    <w:p w:rsidR="00062C6A" w:rsidRDefault="004915C9" w:rsidP="0092744D">
      <w:pPr>
        <w:pStyle w:val="ListParagraph"/>
        <w:numPr>
          <w:ilvl w:val="0"/>
          <w:numId w:val="5"/>
        </w:numPr>
      </w:pPr>
      <w:r w:rsidRPr="004915C9">
        <w:lastRenderedPageBreak/>
        <w:t>Assist memb</w:t>
      </w:r>
      <w:r w:rsidR="00062C6A">
        <w:t xml:space="preserve">ers in evaluating their plans. </w:t>
      </w:r>
      <w:r w:rsidRPr="004915C9">
        <w:t>Are there any changes, ad</w:t>
      </w:r>
      <w:r w:rsidR="00062C6A">
        <w:t>ditions or deletions to a goal?</w:t>
      </w:r>
    </w:p>
    <w:p w:rsidR="00062C6A" w:rsidRDefault="004915C9" w:rsidP="00062C6A">
      <w:pPr>
        <w:pStyle w:val="ListParagraph"/>
        <w:numPr>
          <w:ilvl w:val="0"/>
          <w:numId w:val="5"/>
        </w:numPr>
      </w:pPr>
      <w:r w:rsidRPr="004915C9">
        <w:t>Celebrate group and individual accomplishments when progress toward goals is made.</w:t>
      </w:r>
    </w:p>
    <w:p w:rsidR="00062C6A" w:rsidRDefault="00062C6A" w:rsidP="00062C6A">
      <w:pPr>
        <w:rPr>
          <w:b/>
        </w:rPr>
      </w:pPr>
      <w:r w:rsidRPr="00062C6A">
        <w:rPr>
          <w:b/>
        </w:rPr>
        <w:t>August</w:t>
      </w:r>
    </w:p>
    <w:p w:rsidR="00062C6A" w:rsidRDefault="004915C9" w:rsidP="00303223">
      <w:pPr>
        <w:pStyle w:val="ListParagraph"/>
        <w:numPr>
          <w:ilvl w:val="0"/>
          <w:numId w:val="6"/>
        </w:numPr>
      </w:pPr>
      <w:r w:rsidRPr="004915C9">
        <w:t>Celebrate group and individual accomplishments when</w:t>
      </w:r>
      <w:r w:rsidR="00062C6A">
        <w:t xml:space="preserve"> progress toward goals is made.</w:t>
      </w:r>
    </w:p>
    <w:p w:rsidR="00062C6A" w:rsidRDefault="004915C9" w:rsidP="00303223">
      <w:pPr>
        <w:pStyle w:val="ListParagraph"/>
        <w:numPr>
          <w:ilvl w:val="0"/>
          <w:numId w:val="6"/>
        </w:numPr>
      </w:pPr>
      <w:r w:rsidRPr="004915C9">
        <w:t>Complete state report on goal setting progress made by the group.</w:t>
      </w:r>
    </w:p>
    <w:p w:rsidR="00062C6A" w:rsidRDefault="00062C6A"/>
    <w:p w:rsidR="00062C6A" w:rsidRDefault="00062C6A"/>
    <w:p w:rsidR="00062C6A" w:rsidRDefault="00062C6A"/>
    <w:p w:rsidR="00062C6A" w:rsidRDefault="00062C6A"/>
    <w:p w:rsidR="00062C6A" w:rsidRDefault="00062C6A"/>
    <w:p w:rsidR="00062C6A" w:rsidRDefault="00062C6A"/>
    <w:p w:rsidR="00062C6A" w:rsidRDefault="00062C6A"/>
    <w:p w:rsidR="004915C9" w:rsidRPr="00226CEA" w:rsidRDefault="004915C9">
      <w:pPr>
        <w:rPr>
          <w:i/>
        </w:rPr>
      </w:pPr>
      <w:r w:rsidRPr="00226CEA">
        <w:rPr>
          <w:i/>
        </w:rPr>
        <w:t>Adapted from Iowa State University, Ames Iowa</w:t>
      </w:r>
    </w:p>
    <w:p w:rsidR="003055DF" w:rsidRDefault="003055DF"/>
    <w:p w:rsidR="00226CEA" w:rsidRDefault="00226CEA"/>
    <w:p w:rsidR="00226CEA" w:rsidRDefault="00226CEA"/>
    <w:p w:rsidR="00E13718" w:rsidRDefault="00E13718"/>
    <w:p w:rsidR="00E13718" w:rsidRDefault="00E13718"/>
    <w:p w:rsidR="00E13718" w:rsidRDefault="00E13718"/>
    <w:p w:rsidR="00226CEA" w:rsidRDefault="00226CEA"/>
    <w:p w:rsidR="00226CEA" w:rsidRDefault="00226CEA"/>
    <w:p w:rsidR="00226CEA" w:rsidRDefault="00226CEA"/>
    <w:p w:rsidR="00226CEA" w:rsidRDefault="00226CEA"/>
    <w:p w:rsidR="00226CEA" w:rsidRDefault="00226CEA"/>
    <w:p w:rsidR="00226CEA" w:rsidRDefault="00226CEA"/>
    <w:p w:rsidR="00226CEA" w:rsidRDefault="00226CEA"/>
    <w:p w:rsidR="00226CEA" w:rsidRPr="00226CEA" w:rsidRDefault="003055DF" w:rsidP="00226CEA">
      <w:pPr>
        <w:spacing w:after="0"/>
        <w:jc w:val="center"/>
        <w:rPr>
          <w:i/>
          <w:sz w:val="18"/>
        </w:rPr>
      </w:pPr>
      <w:r w:rsidRPr="00226CEA">
        <w:rPr>
          <w:i/>
          <w:sz w:val="18"/>
        </w:rPr>
        <w:t>The University of New Hampshire Cooperative Extension is an equal opportunity educator and employer.</w:t>
      </w:r>
    </w:p>
    <w:p w:rsidR="003055DF" w:rsidRDefault="003055DF" w:rsidP="00226CEA">
      <w:pPr>
        <w:spacing w:after="0"/>
        <w:jc w:val="center"/>
        <w:rPr>
          <w:i/>
          <w:sz w:val="18"/>
        </w:rPr>
      </w:pPr>
      <w:r w:rsidRPr="00226CEA">
        <w:rPr>
          <w:i/>
          <w:sz w:val="18"/>
        </w:rPr>
        <w:t>University of New Hampshire, U.S. Department of Agriculture and N.H. counties cooperating.</w:t>
      </w:r>
    </w:p>
    <w:p w:rsidR="00226CEA" w:rsidRDefault="00226CEA" w:rsidP="00226CEA">
      <w:pPr>
        <w:spacing w:after="0"/>
        <w:jc w:val="center"/>
        <w:rPr>
          <w:i/>
          <w:sz w:val="18"/>
        </w:rPr>
      </w:pPr>
    </w:p>
    <w:p w:rsidR="00226CEA" w:rsidRDefault="00226CEA" w:rsidP="00226CEA">
      <w:pPr>
        <w:spacing w:after="0"/>
        <w:jc w:val="center"/>
        <w:rPr>
          <w:i/>
          <w:sz w:val="18"/>
        </w:rPr>
      </w:pPr>
      <w:r>
        <w:rPr>
          <w:i/>
          <w:sz w:val="18"/>
        </w:rPr>
        <w:t>Reformatted and new logo Nov 2015</w:t>
      </w:r>
    </w:p>
    <w:p w:rsidR="00993A8B" w:rsidRDefault="00993A8B" w:rsidP="00226CEA">
      <w:pPr>
        <w:spacing w:after="0"/>
        <w:jc w:val="center"/>
        <w:rPr>
          <w:i/>
          <w:sz w:val="18"/>
        </w:rPr>
      </w:pPr>
    </w:p>
    <w:p w:rsidR="00993A8B" w:rsidRDefault="00993A8B" w:rsidP="00226CEA">
      <w:pPr>
        <w:spacing w:after="0"/>
        <w:jc w:val="center"/>
        <w:rPr>
          <w:i/>
          <w:sz w:val="18"/>
        </w:rPr>
      </w:pPr>
    </w:p>
    <w:p w:rsidR="00993A8B" w:rsidRPr="00E13718" w:rsidRDefault="00993A8B" w:rsidP="00E13718">
      <w:pPr>
        <w:jc w:val="right"/>
        <w:rPr>
          <w:i/>
        </w:rPr>
      </w:pPr>
      <w:r w:rsidRPr="00993A8B">
        <w:rPr>
          <w:i/>
        </w:rPr>
        <w:t xml:space="preserve">Page </w:t>
      </w:r>
      <w:r>
        <w:rPr>
          <w:i/>
        </w:rPr>
        <w:t>2</w:t>
      </w:r>
      <w:r w:rsidRPr="00993A8B">
        <w:rPr>
          <w:i/>
        </w:rPr>
        <w:t xml:space="preserve"> of 2</w:t>
      </w:r>
      <w:bookmarkStart w:id="0" w:name="_GoBack"/>
      <w:bookmarkEnd w:id="0"/>
    </w:p>
    <w:sectPr w:rsidR="00993A8B" w:rsidRPr="00E13718" w:rsidSect="00993A8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E267F"/>
    <w:multiLevelType w:val="hybridMultilevel"/>
    <w:tmpl w:val="19FC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D7E07"/>
    <w:multiLevelType w:val="hybridMultilevel"/>
    <w:tmpl w:val="450EA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B15CF"/>
    <w:multiLevelType w:val="hybridMultilevel"/>
    <w:tmpl w:val="C8DAD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F30AA"/>
    <w:multiLevelType w:val="hybridMultilevel"/>
    <w:tmpl w:val="34AAC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87DE3"/>
    <w:multiLevelType w:val="hybridMultilevel"/>
    <w:tmpl w:val="75165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26F93"/>
    <w:multiLevelType w:val="hybridMultilevel"/>
    <w:tmpl w:val="6D04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05AAB"/>
    <w:multiLevelType w:val="hybridMultilevel"/>
    <w:tmpl w:val="4D06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22"/>
    <w:rsid w:val="00062C6A"/>
    <w:rsid w:val="001B0187"/>
    <w:rsid w:val="00226CEA"/>
    <w:rsid w:val="002E6AC2"/>
    <w:rsid w:val="003055DF"/>
    <w:rsid w:val="004915C9"/>
    <w:rsid w:val="0056510B"/>
    <w:rsid w:val="00655B07"/>
    <w:rsid w:val="008B7AFE"/>
    <w:rsid w:val="00966611"/>
    <w:rsid w:val="00993A8B"/>
    <w:rsid w:val="00A37222"/>
    <w:rsid w:val="00E13718"/>
    <w:rsid w:val="00E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5728BA-CE76-49E9-8F29-C424C5BC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B018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Cs w:val="24"/>
    </w:rPr>
  </w:style>
  <w:style w:type="paragraph" w:styleId="ListParagraph">
    <w:name w:val="List Paragraph"/>
    <w:basedOn w:val="Normal"/>
    <w:uiPriority w:val="34"/>
    <w:qFormat/>
    <w:rsid w:val="002E6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 Setting: Yearly Planning Guide for Leaders</dc:title>
  <dc:subject/>
  <dc:creator>UNH Cooperative Extension</dc:creator>
  <cp:keywords/>
  <dc:description/>
  <cp:lastModifiedBy>Russell, Deborah</cp:lastModifiedBy>
  <cp:revision>10</cp:revision>
  <cp:lastPrinted>2015-11-19T21:31:00Z</cp:lastPrinted>
  <dcterms:created xsi:type="dcterms:W3CDTF">2015-11-19T15:17:00Z</dcterms:created>
  <dcterms:modified xsi:type="dcterms:W3CDTF">2015-11-19T21:32:00Z</dcterms:modified>
</cp:coreProperties>
</file>